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11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27CE148D"/>
    <w:rsid w:val="361E66FC"/>
    <w:rsid w:val="643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2023-11-12T08:11:13Z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E09AEBF616FE4E7586366DDD7024928E_13</vt:lpwstr>
  </property>
</Properties>
</file>